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CỘNG HOÀ XÃ HỘI CHỦ NGHĨA VIỆT NAM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Độc lập - Tự do - Hạnh phúc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GIẤY UỶ QUYỀN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gửi: - Trường ………………………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UBND Phường (xã):.................. Quận (Huyện): ................ Tỉnh (TP): ................ Tên em là: ........................................................ Mã số HSSV: .................................. Ngày sinh: ........................................................ Số CCCD: .................................. Cấp ngày: ........................................................ Nơi cấp: .................................. Gmail: ......................... Số điện thoại: ........................ Hộ khẩu TT: ..................... Vì lý do: . .............................................................................................................., em không trực tiếp đến nhận các loại giấy tờ: ........................................................................................................................... .............................................................................................................................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 xin uỷ quyền cho người thân đến nhận các loại giấy tờ trên thay cho em là: Ông (Bà): ........................................................ Quan hệ với em: ........................ Ngày sinh: ........................................................ Số CCCD: .................................. Cấp ngày: ........................................................ Nơi cấp: ......................................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Hộ khẩu TT: 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đề nghị Nhà trường quan tâm xem xét. Em xin trân trọng cảm ơn./.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........, ngày …… tháng ….. năm ……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Người được ủy quyền                        Người ủy quyền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Xác nhận của UBND Phường: 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……..ngày …… tháng ….. năm ……</w:t>
      </w:r>
    </w:p>
    <w:p w:rsidR="00000000" w:rsidDel="00000000" w:rsidP="00000000" w:rsidRDefault="00000000" w:rsidRPr="00000000" w14:paraId="0000000E">
      <w:pPr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Chủ tịch UBND Phường (xã) </w:t>
      </w:r>
    </w:p>
    <w:p w:rsidR="00000000" w:rsidDel="00000000" w:rsidP="00000000" w:rsidRDefault="00000000" w:rsidRPr="00000000" w14:paraId="0000000F">
      <w:pPr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(Chữ ký và đóng dấu)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gG43PFVIFx68sz/WRYO0yFikng==">AMUW2mUMH6c6tORQEKlk/hBcU4BpvXVJyJYKiiDHY7/xTkavX/AR3px75g4Ux+nIgMvSnaZfPbtXSg09Jnz0oogFjNXcVw1m4Z/7sqC2+tdW4xV86nnJQ9I=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